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D" w:rsidRPr="004D5C4D" w:rsidRDefault="004D5C4D" w:rsidP="004D5C4D">
      <w:pPr>
        <w:jc w:val="center"/>
        <w:rPr>
          <w:b/>
        </w:rPr>
      </w:pPr>
      <w:r w:rsidRPr="004D5C4D">
        <w:rPr>
          <w:b/>
        </w:rPr>
        <w:t xml:space="preserve">Продолжается прием работ на конкурс </w:t>
      </w:r>
      <w:r w:rsidRPr="004D5C4D">
        <w:rPr>
          <w:b/>
        </w:rPr>
        <w:t>«Вместе против коррупции!»</w:t>
      </w:r>
    </w:p>
    <w:p w:rsidR="004D5C4D" w:rsidRDefault="004D5C4D" w:rsidP="004D5C4D"/>
    <w:p w:rsidR="004D5C4D" w:rsidRDefault="004D5C4D" w:rsidP="00BC0172">
      <w: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  <w:r>
        <w:t xml:space="preserve"> </w:t>
      </w:r>
      <w:proofErr w:type="spellStart"/>
      <w:r>
        <w:t>Соорганизаторами</w:t>
      </w:r>
      <w:proofErr w:type="spellEnd"/>
      <w:r>
        <w:t xml:space="preserve"> данного конкурса являются компетентные органы государств-участников Межгосударственного совета по противодействию коррупции в БРИКС.</w:t>
      </w:r>
    </w:p>
    <w:p w:rsidR="00BC0172" w:rsidRDefault="00BC0172" w:rsidP="00BC0172"/>
    <w:p w:rsidR="004D5C4D" w:rsidRDefault="004D5C4D" w:rsidP="004D5C4D">
      <w:r>
        <w:t>К участию приглашаются молодые</w:t>
      </w:r>
      <w:r>
        <w:t xml:space="preserve"> люди в возрасте от 14 до 35 лет</w:t>
      </w:r>
      <w:r>
        <w:t>, которым предлагается подготовить антикоррупционные плакаты и видеоролики на тему «Вместе против коррупции!».</w:t>
      </w:r>
    </w:p>
    <w:p w:rsidR="004D5C4D" w:rsidRDefault="004D5C4D" w:rsidP="004D5C4D"/>
    <w:p w:rsidR="004D5C4D" w:rsidRDefault="004D5C4D" w:rsidP="004D5C4D">
      <w: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D5C4D" w:rsidRDefault="004D5C4D" w:rsidP="004D5C4D"/>
    <w:p w:rsidR="004D5C4D" w:rsidRDefault="004D5C4D" w:rsidP="004D5C4D">
      <w:r>
        <w:t xml:space="preserve">Прием работ </w:t>
      </w:r>
      <w:r>
        <w:t>осуществляется</w:t>
      </w:r>
      <w:r>
        <w:t xml:space="preserve"> </w:t>
      </w:r>
      <w:r>
        <w:t>д</w:t>
      </w:r>
      <w:r>
        <w:t>о 1 октября 2019 г. на официальном сайте конкурса www.anticorruption.life</w:t>
      </w:r>
    </w:p>
    <w:p w:rsidR="00464A11" w:rsidRDefault="00464A11" w:rsidP="004D5C4D">
      <w:bookmarkStart w:id="0" w:name="_GoBack"/>
      <w:bookmarkEnd w:id="0"/>
    </w:p>
    <w:sectPr w:rsidR="00464A11" w:rsidSect="00936A68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4D"/>
    <w:rsid w:val="00464A11"/>
    <w:rsid w:val="004D5C4D"/>
    <w:rsid w:val="00936A68"/>
    <w:rsid w:val="00B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AEBB"/>
  <w15:chartTrackingRefBased/>
  <w15:docId w15:val="{6D34400B-E0E0-446D-B043-0151B4C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2019-09-11T08:44:00Z</dcterms:created>
  <dcterms:modified xsi:type="dcterms:W3CDTF">2019-09-11T08:47:00Z</dcterms:modified>
</cp:coreProperties>
</file>